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1" w:rsidRDefault="007F2A81" w:rsidP="007F2A81">
      <w:pPr>
        <w:jc w:val="center"/>
      </w:pPr>
      <w:r>
        <w:t>План презентации.</w:t>
      </w:r>
    </w:p>
    <w:p w:rsidR="007F2A81" w:rsidRDefault="007F2A81" w:rsidP="007F2A81">
      <w:pPr>
        <w:pStyle w:val="a3"/>
        <w:numPr>
          <w:ilvl w:val="0"/>
          <w:numId w:val="1"/>
        </w:numPr>
      </w:pPr>
      <w:r>
        <w:t xml:space="preserve">Краткая информация </w:t>
      </w:r>
      <w:proofErr w:type="gramStart"/>
      <w:r>
        <w:t>о</w:t>
      </w:r>
      <w:r>
        <w:t>б</w:t>
      </w:r>
      <w:proofErr w:type="gramEnd"/>
      <w:r>
        <w:t xml:space="preserve"> производителе</w:t>
      </w:r>
      <w:r>
        <w:t xml:space="preserve"> и импортере.</w:t>
      </w:r>
    </w:p>
    <w:p w:rsidR="007F2A81" w:rsidRDefault="007F2A81" w:rsidP="007F2A81">
      <w:pPr>
        <w:pStyle w:val="a3"/>
        <w:numPr>
          <w:ilvl w:val="0"/>
          <w:numId w:val="1"/>
        </w:numPr>
      </w:pPr>
      <w:r>
        <w:rPr>
          <w:lang w:val="en-US"/>
        </w:rPr>
        <w:t>ARMSTER</w:t>
      </w:r>
      <w:r>
        <w:t xml:space="preserve"> </w:t>
      </w:r>
      <w:r w:rsidRPr="00820A52">
        <w:t>1</w:t>
      </w:r>
      <w:r>
        <w:t xml:space="preserve"> – </w:t>
      </w:r>
      <w:r w:rsidRPr="007F2A81">
        <w:t>8</w:t>
      </w:r>
      <w:r>
        <w:t xml:space="preserve"> лет успеха на мировом рынке. Особенности, технические характеристики, преференции.</w:t>
      </w:r>
    </w:p>
    <w:p w:rsidR="007F2A81" w:rsidRDefault="007F2A81" w:rsidP="007F2A81">
      <w:pPr>
        <w:pStyle w:val="a3"/>
        <w:numPr>
          <w:ilvl w:val="0"/>
          <w:numId w:val="1"/>
        </w:numPr>
      </w:pPr>
      <w:r w:rsidRPr="00820A52">
        <w:t xml:space="preserve"> </w:t>
      </w:r>
      <w:r>
        <w:rPr>
          <w:lang w:val="en-US"/>
        </w:rPr>
        <w:t>ARMSTER</w:t>
      </w:r>
      <w:r>
        <w:t xml:space="preserve"> 2 – презентация новинки 2013 </w:t>
      </w:r>
    </w:p>
    <w:p w:rsidR="007F2A81" w:rsidRDefault="007F2A81" w:rsidP="007F2A81">
      <w:pPr>
        <w:pStyle w:val="a3"/>
        <w:numPr>
          <w:ilvl w:val="0"/>
          <w:numId w:val="1"/>
        </w:numPr>
      </w:pPr>
      <w:r>
        <w:t xml:space="preserve"> </w:t>
      </w:r>
      <w:r>
        <w:rPr>
          <w:lang w:val="en-US"/>
        </w:rPr>
        <w:t xml:space="preserve">ARMSTER LIGHT – </w:t>
      </w:r>
      <w:r>
        <w:t>план 2014</w:t>
      </w:r>
    </w:p>
    <w:p w:rsidR="007F2A81" w:rsidRDefault="007F2A81" w:rsidP="007F2A81">
      <w:pPr>
        <w:pStyle w:val="a3"/>
        <w:numPr>
          <w:ilvl w:val="0"/>
          <w:numId w:val="1"/>
        </w:numPr>
      </w:pPr>
      <w:r>
        <w:t>Ответы на вопросы от аудитории</w:t>
      </w:r>
    </w:p>
    <w:p w:rsidR="007F2A81" w:rsidRDefault="007F2A81" w:rsidP="007F2A81">
      <w:pPr>
        <w:pStyle w:val="a3"/>
        <w:rPr>
          <w:lang w:val="en-US"/>
        </w:rPr>
      </w:pPr>
    </w:p>
    <w:p w:rsidR="007F2A81" w:rsidRDefault="007F2A81" w:rsidP="007F2A81">
      <w:pPr>
        <w:pStyle w:val="a3"/>
      </w:pPr>
      <w:r>
        <w:t>Выхожу на сцену. Декорации транслируют заглавный слайд «</w:t>
      </w:r>
      <w:r>
        <w:rPr>
          <w:lang w:val="en-US"/>
        </w:rPr>
        <w:t>ARMSTER</w:t>
      </w:r>
      <w:r w:rsidRPr="000779C3">
        <w:t xml:space="preserve"> </w:t>
      </w:r>
      <w:r>
        <w:t>–</w:t>
      </w:r>
      <w:r w:rsidRPr="000779C3">
        <w:t xml:space="preserve"> </w:t>
      </w:r>
      <w:r>
        <w:t>ВСЕГДА ПОД РУКОЙ»</w:t>
      </w:r>
    </w:p>
    <w:p w:rsidR="007F2A81" w:rsidRDefault="007F2A81" w:rsidP="007F2A81">
      <w:pPr>
        <w:pStyle w:val="a3"/>
      </w:pPr>
      <w:r>
        <w:t>- Всем добрый, летний, солнечный, жаркий день. Хоч</w:t>
      </w:r>
      <w:bookmarkStart w:id="0" w:name="_GoBack"/>
      <w:bookmarkEnd w:id="0"/>
      <w:r>
        <w:t xml:space="preserve">у поблагодарить организаторов автосалона </w:t>
      </w:r>
      <w:r>
        <w:rPr>
          <w:lang w:val="en-US"/>
        </w:rPr>
        <w:t>SIA</w:t>
      </w:r>
      <w:r w:rsidRPr="006B5A78">
        <w:t xml:space="preserve">-2013 </w:t>
      </w:r>
      <w:r>
        <w:t xml:space="preserve">за предоставленную возможность презентовать продукцию, импортируемую в Украину компанией Европа Импорт </w:t>
      </w:r>
      <w:r>
        <w:rPr>
          <w:lang w:val="en-US"/>
        </w:rPr>
        <w:t>LLC</w:t>
      </w:r>
      <w:r>
        <w:t xml:space="preserve"> и поблагодарить всех присутствующих за то, что нашли возможность присутствовать на данной презентации. </w:t>
      </w:r>
    </w:p>
    <w:p w:rsidR="007F2A81" w:rsidRDefault="00F73116" w:rsidP="007F2A81">
      <w:pPr>
        <w:pStyle w:val="a3"/>
      </w:pPr>
      <w:r>
        <w:t xml:space="preserve">В максимально сжатый срок я </w:t>
      </w:r>
      <w:r w:rsidR="007F2A81">
        <w:t>рас</w:t>
      </w:r>
      <w:r>
        <w:t>скажу вам</w:t>
      </w:r>
      <w:r w:rsidR="00026524">
        <w:t xml:space="preserve"> об автомобильном</w:t>
      </w:r>
      <w:r w:rsidR="007F2A81">
        <w:t xml:space="preserve"> подлок</w:t>
      </w:r>
      <w:r w:rsidR="00026524">
        <w:t>отнике</w:t>
      </w:r>
      <w:r w:rsidR="007F2A81">
        <w:t xml:space="preserve"> </w:t>
      </w:r>
      <w:r w:rsidR="007F2A81">
        <w:rPr>
          <w:lang w:val="en-US"/>
        </w:rPr>
        <w:t>ARMSTER</w:t>
      </w:r>
      <w:r w:rsidR="007F2A81">
        <w:t>, что он</w:t>
      </w:r>
      <w:r w:rsidR="00026524">
        <w:t xml:space="preserve">и </w:t>
      </w:r>
      <w:proofErr w:type="gramStart"/>
      <w:r w:rsidR="00026524">
        <w:t>из себя представляе</w:t>
      </w:r>
      <w:r w:rsidR="007F2A81">
        <w:t>т</w:t>
      </w:r>
      <w:proofErr w:type="gramEnd"/>
      <w:r w:rsidR="007F2A81">
        <w:t>, его модификациях, свойствах, характеристиках. В конце презентации отвечу на все интересующие вопросы по существу. Надеюсь вместе мы не только приятно, но еще и полезно проведем данное время. Итак, начнем.</w:t>
      </w:r>
    </w:p>
    <w:p w:rsidR="007F2A81" w:rsidRDefault="007F2A81" w:rsidP="007F2A81">
      <w:pPr>
        <w:pStyle w:val="a3"/>
      </w:pPr>
      <w:r>
        <w:t xml:space="preserve">Позвольте представиться, зовут меня Михаил, в компании Европа Импорт </w:t>
      </w:r>
      <w:r>
        <w:rPr>
          <w:lang w:val="en-US"/>
        </w:rPr>
        <w:t>LLC</w:t>
      </w:r>
      <w:r w:rsidRPr="006B5A78">
        <w:t xml:space="preserve"> </w:t>
      </w:r>
      <w:r>
        <w:t xml:space="preserve">я занимаю должность руководителя представительства Венгерской компании </w:t>
      </w:r>
      <w:r>
        <w:rPr>
          <w:lang w:val="en-US"/>
        </w:rPr>
        <w:t>RATI</w:t>
      </w:r>
      <w:r>
        <w:t xml:space="preserve"> в Украине</w:t>
      </w:r>
      <w:r w:rsidR="00026524">
        <w:t xml:space="preserve"> и о презентуемой продукции я знаю все. </w:t>
      </w:r>
    </w:p>
    <w:p w:rsidR="00D23EF4" w:rsidRDefault="007F2A81" w:rsidP="007F2A81">
      <w:pPr>
        <w:pStyle w:val="a3"/>
      </w:pPr>
      <w:r>
        <w:t xml:space="preserve">Как я сказал ранее, я представляю интересы компании Европа Импорт </w:t>
      </w:r>
      <w:r>
        <w:rPr>
          <w:lang w:val="en-US"/>
        </w:rPr>
        <w:t>LLC</w:t>
      </w:r>
      <w:r>
        <w:t xml:space="preserve">. Нам 2 года, мы молодая, динамично развивающаяся компания, которая завозит, проводит таможенную очистку и занимается дистрибуцией на территории Украины продукции </w:t>
      </w:r>
      <w:r>
        <w:rPr>
          <w:lang w:val="en-US"/>
        </w:rPr>
        <w:t>RATI</w:t>
      </w:r>
      <w:r>
        <w:t xml:space="preserve"> известной под брендами </w:t>
      </w:r>
      <w:r>
        <w:rPr>
          <w:lang w:val="en-US"/>
        </w:rPr>
        <w:t>ARMSTER</w:t>
      </w:r>
      <w:r w:rsidRPr="005C6729">
        <w:t xml:space="preserve">, </w:t>
      </w:r>
      <w:r>
        <w:rPr>
          <w:lang w:val="en-US"/>
        </w:rPr>
        <w:t>HEADTER</w:t>
      </w:r>
      <w:r w:rsidRPr="005C6729">
        <w:t xml:space="preserve">, </w:t>
      </w:r>
      <w:r>
        <w:rPr>
          <w:lang w:val="en-US"/>
        </w:rPr>
        <w:t>FAMILY</w:t>
      </w:r>
      <w:r w:rsidRPr="005C6729">
        <w:t xml:space="preserve"> </w:t>
      </w:r>
      <w:r>
        <w:t xml:space="preserve">и </w:t>
      </w:r>
      <w:r>
        <w:rPr>
          <w:lang w:val="en-US"/>
        </w:rPr>
        <w:t>R</w:t>
      </w:r>
      <w:r w:rsidRPr="005C6729">
        <w:t>-</w:t>
      </w:r>
      <w:r>
        <w:rPr>
          <w:lang w:val="en-US"/>
        </w:rPr>
        <w:t>STICK</w:t>
      </w:r>
      <w:r>
        <w:t>.</w:t>
      </w:r>
    </w:p>
    <w:p w:rsidR="00F34FED" w:rsidRDefault="00F34FED" w:rsidP="00743E0C">
      <w:pPr>
        <w:pStyle w:val="a3"/>
      </w:pPr>
      <w:r>
        <w:rPr>
          <w:color w:val="FF0000"/>
        </w:rPr>
        <w:tab/>
      </w:r>
      <w:r w:rsidR="00C12FA2" w:rsidRPr="00C12FA2">
        <w:rPr>
          <w:lang w:val="en-US"/>
        </w:rPr>
        <w:t>C</w:t>
      </w:r>
      <w:r w:rsidR="00BD61EA" w:rsidRPr="00C12FA2">
        <w:t xml:space="preserve"> </w:t>
      </w:r>
      <w:r w:rsidR="005D4F6E">
        <w:t xml:space="preserve">нами в </w:t>
      </w:r>
      <w:r w:rsidR="00EA78AA">
        <w:t>зале находится представитель произ</w:t>
      </w:r>
      <w:r w:rsidR="009A4E83">
        <w:t>водителя – руководит</w:t>
      </w:r>
      <w:r w:rsidR="00D23EF4">
        <w:t xml:space="preserve">ель по продажам </w:t>
      </w:r>
      <w:r w:rsidR="00743E0C">
        <w:rPr>
          <w:lang w:val="en-US"/>
        </w:rPr>
        <w:t>RATI</w:t>
      </w:r>
      <w:r w:rsidR="00743E0C" w:rsidRPr="00743E0C">
        <w:t xml:space="preserve"> </w:t>
      </w:r>
      <w:r w:rsidR="00743E0C">
        <w:rPr>
          <w:lang w:val="en-US"/>
        </w:rPr>
        <w:t>KFT</w:t>
      </w:r>
      <w:r w:rsidR="00743E0C" w:rsidRPr="00743E0C">
        <w:t xml:space="preserve"> </w:t>
      </w:r>
      <w:r w:rsidR="00D23EF4">
        <w:t>в странах Восточ</w:t>
      </w:r>
      <w:r w:rsidR="009A4E83">
        <w:t xml:space="preserve">ной Европы и СНГ, господин </w:t>
      </w:r>
      <w:r w:rsidR="009F7C54">
        <w:t xml:space="preserve">Алексей </w:t>
      </w:r>
      <w:proofErr w:type="spellStart"/>
      <w:r w:rsidR="000148C7">
        <w:t>Жариков</w:t>
      </w:r>
      <w:proofErr w:type="spellEnd"/>
      <w:r w:rsidR="000148C7" w:rsidRPr="000148C7">
        <w:t xml:space="preserve"> </w:t>
      </w:r>
      <w:r w:rsidR="000148C7">
        <w:t xml:space="preserve">(Алексей встает, все </w:t>
      </w:r>
      <w:proofErr w:type="spellStart"/>
      <w:r w:rsidR="000148C7">
        <w:t>апплодируют</w:t>
      </w:r>
      <w:proofErr w:type="spellEnd"/>
      <w:r w:rsidR="000148C7">
        <w:t>)</w:t>
      </w:r>
      <w:r w:rsidR="000148C7">
        <w:t xml:space="preserve"> и директор компании Европа Импорт </w:t>
      </w:r>
      <w:r w:rsidR="000148C7">
        <w:rPr>
          <w:lang w:val="en-US"/>
        </w:rPr>
        <w:t>LLC</w:t>
      </w:r>
      <w:r w:rsidR="000148C7" w:rsidRPr="000148C7">
        <w:t xml:space="preserve"> </w:t>
      </w:r>
      <w:r w:rsidR="000148C7">
        <w:t>–</w:t>
      </w:r>
      <w:r w:rsidR="000148C7" w:rsidRPr="000148C7">
        <w:t xml:space="preserve"> </w:t>
      </w:r>
      <w:r w:rsidR="000148C7">
        <w:t>господин Игорь Моисеев (Игорь</w:t>
      </w:r>
      <w:r w:rsidR="000148C7">
        <w:t xml:space="preserve"> встает, все </w:t>
      </w:r>
      <w:proofErr w:type="spellStart"/>
      <w:r w:rsidR="000148C7">
        <w:t>апплодируют</w:t>
      </w:r>
      <w:proofErr w:type="spellEnd"/>
      <w:r w:rsidR="000148C7">
        <w:t>).</w:t>
      </w:r>
      <w:r w:rsidR="00EA78AA">
        <w:t xml:space="preserve"> </w:t>
      </w:r>
      <w:r w:rsidR="005D4F6E">
        <w:t xml:space="preserve">Подчеркну (!), что </w:t>
      </w:r>
      <w:r w:rsidR="009F7C54">
        <w:t xml:space="preserve">Компания </w:t>
      </w:r>
      <w:r w:rsidR="009F7C54" w:rsidRPr="00743E0C">
        <w:rPr>
          <w:lang w:val="en-US"/>
        </w:rPr>
        <w:t>RATI</w:t>
      </w:r>
      <w:r w:rsidR="009F7C54" w:rsidRPr="003A6AFD">
        <w:t xml:space="preserve"> </w:t>
      </w:r>
      <w:r w:rsidR="003A6AFD">
        <w:t>явля</w:t>
      </w:r>
      <w:r w:rsidR="00D23EF4">
        <w:t>ется Европейским производителем. Г</w:t>
      </w:r>
      <w:r w:rsidR="003A6AFD">
        <w:t xml:space="preserve">оловной офис и производственные мощности </w:t>
      </w:r>
      <w:r w:rsidR="00D23EF4">
        <w:t>расположены в Венгрии в г.</w:t>
      </w:r>
      <w:r w:rsidR="003A6AFD">
        <w:t xml:space="preserve"> </w:t>
      </w:r>
      <w:proofErr w:type="spellStart"/>
      <w:r w:rsidR="003A6AFD">
        <w:t>Комло</w:t>
      </w:r>
      <w:proofErr w:type="spellEnd"/>
      <w:r w:rsidR="003A6AFD">
        <w:t xml:space="preserve">. </w:t>
      </w:r>
      <w:proofErr w:type="gramStart"/>
      <w:r w:rsidR="003A6AFD">
        <w:t>О</w:t>
      </w:r>
      <w:r w:rsidR="009F7C54">
        <w:t>снована</w:t>
      </w:r>
      <w:proofErr w:type="gramEnd"/>
      <w:r>
        <w:t xml:space="preserve"> копания г-</w:t>
      </w:r>
      <w:r w:rsidR="003A6AFD">
        <w:t xml:space="preserve">м </w:t>
      </w:r>
      <w:proofErr w:type="spellStart"/>
      <w:r w:rsidR="003A6AFD">
        <w:t>Райна</w:t>
      </w:r>
      <w:proofErr w:type="spellEnd"/>
      <w:r w:rsidR="003A6AFD">
        <w:t xml:space="preserve"> Аттилой </w:t>
      </w:r>
      <w:r w:rsidR="00D23EF4">
        <w:t xml:space="preserve">старшим </w:t>
      </w:r>
      <w:r w:rsidR="003A6AFD">
        <w:t xml:space="preserve">в 1986-м году. Компания занималась производством пластиковых аксессуаров для автомобильного парка Венгрии. В 1998 компания подписала договор с </w:t>
      </w:r>
      <w:r w:rsidR="003A6AFD" w:rsidRPr="00743E0C">
        <w:rPr>
          <w:lang w:val="en-GB"/>
        </w:rPr>
        <w:t>Suzuki</w:t>
      </w:r>
      <w:r w:rsidR="003A6AFD" w:rsidRPr="003A6AFD">
        <w:t xml:space="preserve"> </w:t>
      </w:r>
      <w:r w:rsidR="003A6AFD" w:rsidRPr="00743E0C">
        <w:rPr>
          <w:lang w:val="en-GB"/>
        </w:rPr>
        <w:t>Hungary</w:t>
      </w:r>
      <w:r w:rsidR="003A6AFD" w:rsidRPr="003A6AFD">
        <w:t xml:space="preserve"> на производство </w:t>
      </w:r>
      <w:r w:rsidR="00627D15">
        <w:t xml:space="preserve">аксессуаров для автомобилей </w:t>
      </w:r>
      <w:r w:rsidR="00627D15" w:rsidRPr="00743E0C">
        <w:rPr>
          <w:lang w:val="en-GB"/>
        </w:rPr>
        <w:t>Suzuki</w:t>
      </w:r>
      <w:r w:rsidR="005D4F6E">
        <w:t xml:space="preserve">. </w:t>
      </w:r>
    </w:p>
    <w:p w:rsidR="00A92504" w:rsidRDefault="005D4F6E" w:rsidP="00A92504">
      <w:pPr>
        <w:pStyle w:val="a3"/>
        <w:numPr>
          <w:ilvl w:val="0"/>
          <w:numId w:val="7"/>
        </w:numPr>
      </w:pPr>
      <w:r>
        <w:t>В 2005-м – разработан и запущен в производство подлокотник</w:t>
      </w:r>
      <w:r w:rsidR="00627D15">
        <w:t xml:space="preserve"> </w:t>
      </w:r>
      <w:r w:rsidR="00627D15">
        <w:rPr>
          <w:lang w:val="en-US"/>
        </w:rPr>
        <w:t>ARMSTER</w:t>
      </w:r>
      <w:r w:rsidR="00627D15" w:rsidRPr="001A1E2D">
        <w:t xml:space="preserve"> 1</w:t>
      </w:r>
      <w:r>
        <w:t>.</w:t>
      </w:r>
      <w:r w:rsidR="00627D15" w:rsidRPr="001A1E2D">
        <w:t xml:space="preserve"> </w:t>
      </w:r>
      <w:r w:rsidR="00FE2367">
        <w:t xml:space="preserve">Конструкция подлокотника разработана с учетом индивидуальных характеристик автомобиля и максимально возможной адаптации под анатомические особенности человека. Материал изготовления – ударопрочный, нетоксичный АБС-пластик. Верхняя сдвижная крышка отделана </w:t>
      </w:r>
      <w:proofErr w:type="gramStart"/>
      <w:r w:rsidR="00FE2367">
        <w:t>пресс-кожей</w:t>
      </w:r>
      <w:proofErr w:type="gramEnd"/>
      <w:r w:rsidR="00FE2367">
        <w:t xml:space="preserve">, которая по своим свойствам более долговечна чем обычная кожа, мягкая структура приятна на ощупь, не вызывает потения лежачей на ней руки. Модель доступна в двух цветовых версиях черного и серого цвета на выбор. Внутренняя часть вещевого отсека отделана </w:t>
      </w:r>
      <w:proofErr w:type="gramStart"/>
      <w:r w:rsidR="00FE2367">
        <w:t>мягким</w:t>
      </w:r>
      <w:proofErr w:type="gramEnd"/>
      <w:r w:rsidR="00FE2367">
        <w:t xml:space="preserve"> </w:t>
      </w:r>
      <w:proofErr w:type="spellStart"/>
      <w:r w:rsidR="00FE2367">
        <w:t>флоком</w:t>
      </w:r>
      <w:proofErr w:type="spellEnd"/>
      <w:r w:rsidR="00FE2367">
        <w:t xml:space="preserve">. Внедрена механическая тонкая регулировка высоты, откидывание на шарнирах на 105 градусов. </w:t>
      </w:r>
      <w:r w:rsidR="00E030A2">
        <w:t xml:space="preserve">В «рабочем» положении выдерживает нагрузку на излом до сорока килограмм. На сегодняшний день в наличии производителя представлен ассортимент на 173-и модели автомобилей. За 8 лет подлокотник завоевал признание многих </w:t>
      </w:r>
      <w:r w:rsidR="00E030A2">
        <w:lastRenderedPageBreak/>
        <w:t xml:space="preserve">автовладельцев и вошел в оригинальные каталоги таких производителей как </w:t>
      </w:r>
      <w:r w:rsidR="00A14153" w:rsidRPr="00A92504">
        <w:rPr>
          <w:lang w:val="en-US"/>
        </w:rPr>
        <w:t>Dacia</w:t>
      </w:r>
      <w:r w:rsidR="00A92504" w:rsidRPr="00A92504">
        <w:t>,</w:t>
      </w:r>
      <w:r w:rsidR="00A14153" w:rsidRPr="00A92504">
        <w:rPr>
          <w:lang w:val="en-US"/>
        </w:rPr>
        <w:t>Peugeot</w:t>
      </w:r>
      <w:r w:rsidR="00A92504" w:rsidRPr="00A92504">
        <w:t>,</w:t>
      </w:r>
      <w:r w:rsidR="00A14153" w:rsidRPr="00A14153">
        <w:t xml:space="preserve"> </w:t>
      </w:r>
      <w:r w:rsidR="00A92504" w:rsidRPr="00A92504">
        <w:rPr>
          <w:lang w:val="en-US"/>
        </w:rPr>
        <w:t>Citroen</w:t>
      </w:r>
      <w:r w:rsidR="00A92504" w:rsidRPr="00A92504">
        <w:t xml:space="preserve">, </w:t>
      </w:r>
      <w:r w:rsidR="00E030A2" w:rsidRPr="00A92504">
        <w:rPr>
          <w:lang w:val="en-US"/>
        </w:rPr>
        <w:t>Ford</w:t>
      </w:r>
      <w:r w:rsidR="00E030A2" w:rsidRPr="00E030A2">
        <w:t xml:space="preserve">, </w:t>
      </w:r>
      <w:r w:rsidR="00A92504" w:rsidRPr="00A92504">
        <w:rPr>
          <w:lang w:val="en-US"/>
        </w:rPr>
        <w:t>Opel</w:t>
      </w:r>
      <w:r w:rsidR="00A92504" w:rsidRPr="00A92504">
        <w:t xml:space="preserve">, </w:t>
      </w:r>
      <w:r w:rsidR="00A92504" w:rsidRPr="00A92504">
        <w:rPr>
          <w:lang w:val="en-US"/>
        </w:rPr>
        <w:t>Renault</w:t>
      </w:r>
      <w:r w:rsidR="00A92504" w:rsidRPr="00A92504">
        <w:t xml:space="preserve">, </w:t>
      </w:r>
      <w:r w:rsidR="00A92504" w:rsidRPr="00A92504">
        <w:rPr>
          <w:lang w:val="en-US"/>
        </w:rPr>
        <w:t>Suzuki</w:t>
      </w:r>
      <w:r w:rsidR="00E030A2" w:rsidRPr="00E030A2">
        <w:t>,</w:t>
      </w:r>
      <w:r w:rsidR="00A92504" w:rsidRPr="00A92504">
        <w:rPr>
          <w:lang w:val="en-US"/>
        </w:rPr>
        <w:t>UZ</w:t>
      </w:r>
      <w:r w:rsidR="00A92504" w:rsidRPr="00E030A2">
        <w:t>-</w:t>
      </w:r>
      <w:r w:rsidR="00A92504" w:rsidRPr="00A92504">
        <w:rPr>
          <w:lang w:val="en-US"/>
        </w:rPr>
        <w:t>Daewoo</w:t>
      </w:r>
      <w:r w:rsidR="00A92504" w:rsidRPr="00A92504">
        <w:t xml:space="preserve">. </w:t>
      </w:r>
      <w:r w:rsidR="00A92504">
        <w:t xml:space="preserve">В 2012 году продажи подлокотника </w:t>
      </w:r>
      <w:proofErr w:type="spellStart"/>
      <w:r w:rsidR="00A92504" w:rsidRPr="00A92504">
        <w:rPr>
          <w:lang w:val="en-US"/>
        </w:rPr>
        <w:t>Armster</w:t>
      </w:r>
      <w:proofErr w:type="spellEnd"/>
      <w:r w:rsidR="00A92504" w:rsidRPr="00A92504">
        <w:t xml:space="preserve"> 1 </w:t>
      </w:r>
      <w:r w:rsidR="00A92504">
        <w:t>превысили отметку 100 000 штук за год.</w:t>
      </w:r>
    </w:p>
    <w:p w:rsidR="00FC6BB3" w:rsidRDefault="00FC6BB3" w:rsidP="00FC6BB3">
      <w:pPr>
        <w:pStyle w:val="a3"/>
        <w:ind w:left="1125"/>
      </w:pPr>
    </w:p>
    <w:p w:rsidR="00A92504" w:rsidRDefault="000148C7" w:rsidP="00A92504">
      <w:pPr>
        <w:pStyle w:val="a3"/>
        <w:numPr>
          <w:ilvl w:val="0"/>
          <w:numId w:val="7"/>
        </w:numPr>
      </w:pPr>
      <w:r>
        <w:t>В результате многолетней практики эксплуатации подлокотника,</w:t>
      </w:r>
      <w:r w:rsidR="00A92504">
        <w:t xml:space="preserve"> производитель </w:t>
      </w:r>
      <w:r>
        <w:t xml:space="preserve">разработал, запустил в производство и </w:t>
      </w:r>
      <w:r w:rsidR="00A92504">
        <w:t xml:space="preserve">презентовал </w:t>
      </w:r>
      <w:r w:rsidR="00627D15">
        <w:t xml:space="preserve">на </w:t>
      </w:r>
      <w:r>
        <w:t>прошедшем</w:t>
      </w:r>
      <w:r w:rsidR="005D4F6E">
        <w:t xml:space="preserve"> </w:t>
      </w:r>
      <w:r w:rsidR="00627D15">
        <w:t xml:space="preserve">автосалоне во Франкфурте </w:t>
      </w:r>
      <w:r w:rsidR="00A92504">
        <w:t>в сентябре 2012 года новинку</w:t>
      </w:r>
      <w:r w:rsidR="00627D15">
        <w:t xml:space="preserve"> </w:t>
      </w:r>
      <w:r w:rsidR="005D4F6E" w:rsidRPr="00A92504">
        <w:t>ARMSTER</w:t>
      </w:r>
      <w:r w:rsidR="005D4F6E" w:rsidRPr="005D4F6E">
        <w:t xml:space="preserve"> 2</w:t>
      </w:r>
      <w:r w:rsidR="005D4F6E">
        <w:t>.</w:t>
      </w:r>
      <w:r w:rsidR="00A92504">
        <w:t xml:space="preserve"> </w:t>
      </w:r>
      <w:r w:rsidR="005D4F6E" w:rsidRPr="00A92504">
        <w:t xml:space="preserve">Новый, модернизированный подлокотник стал </w:t>
      </w:r>
      <w:r w:rsidR="00A92504">
        <w:t>по</w:t>
      </w:r>
      <w:r w:rsidR="00A92504" w:rsidRPr="00A92504">
        <w:t xml:space="preserve">истине радостной новинкой </w:t>
      </w:r>
      <w:r w:rsidR="00A92504">
        <w:t>в сегменте автомобильных аксессуаров. Кардинально изменен дизайн изделия, который не имеет аналогов среди аналогичной продукции во всем мире</w:t>
      </w:r>
    </w:p>
    <w:p w:rsidR="00A92504" w:rsidRDefault="00A92504" w:rsidP="00FC6BB3">
      <w:pPr>
        <w:pStyle w:val="a3"/>
        <w:numPr>
          <w:ilvl w:val="0"/>
          <w:numId w:val="16"/>
        </w:numPr>
      </w:pPr>
      <w:r>
        <w:t xml:space="preserve">Сборка </w:t>
      </w:r>
      <w:r w:rsidR="00FC6BB3">
        <w:t>всех</w:t>
      </w:r>
      <w:r>
        <w:t xml:space="preserve"> узлов, комплектация крепежной фурнитурой и технической литературой осуществляется исключительно руками сотрудников предприятия, структура которых </w:t>
      </w:r>
      <w:proofErr w:type="gramStart"/>
      <w:r w:rsidR="00FC6BB3">
        <w:t xml:space="preserve">на </w:t>
      </w:r>
      <w:r>
        <w:t>насчитывает</w:t>
      </w:r>
      <w:proofErr w:type="gramEnd"/>
      <w:r>
        <w:t xml:space="preserve"> 55 человек. Данный процесс позволяет не только обеспечить качественную сборку с одновременным контролем выполненной работы – он сводит к минимуму возможность брака при производстве.  </w:t>
      </w:r>
    </w:p>
    <w:p w:rsidR="00A92504" w:rsidRDefault="00A92504" w:rsidP="00FC6BB3">
      <w:pPr>
        <w:pStyle w:val="a3"/>
        <w:numPr>
          <w:ilvl w:val="0"/>
          <w:numId w:val="16"/>
        </w:numPr>
      </w:pPr>
      <w:r>
        <w:t>Внедрение металлических частей в конструкцию механики позволило не только увеличить максимально допустимую нагрузку на излом, которая сейчас составляет 80 (восемьдесят</w:t>
      </w:r>
      <w:proofErr w:type="gramStart"/>
      <w:r>
        <w:t xml:space="preserve"> !</w:t>
      </w:r>
      <w:proofErr w:type="gramEnd"/>
      <w:r>
        <w:t>!!) килограмм (</w:t>
      </w:r>
      <w:r w:rsidR="00FC6BB3">
        <w:t>напомню</w:t>
      </w:r>
      <w:r>
        <w:t xml:space="preserve">, данный показатель в первой модели составляет 40 килограмм) но и значительно упростить тонкую регулировку угла наклона. В </w:t>
      </w:r>
      <w:proofErr w:type="spellStart"/>
      <w:r>
        <w:t>Armster</w:t>
      </w:r>
      <w:proofErr w:type="spellEnd"/>
      <w:r>
        <w:t xml:space="preserve"> 2 она выполняется простым подъемом корпуса подлокотника с сопровождающимся характерным щелчком трещотки. В первой модели подлокотника </w:t>
      </w:r>
      <w:proofErr w:type="spellStart"/>
      <w:r>
        <w:t>Armster</w:t>
      </w:r>
      <w:proofErr w:type="spellEnd"/>
      <w:r>
        <w:t xml:space="preserve"> данную опцию выполняет поворотный рычаг.</w:t>
      </w:r>
    </w:p>
    <w:p w:rsidR="00A92504" w:rsidRDefault="00A92504" w:rsidP="00A92504">
      <w:pPr>
        <w:pStyle w:val="a3"/>
        <w:numPr>
          <w:ilvl w:val="0"/>
          <w:numId w:val="16"/>
        </w:numPr>
      </w:pPr>
      <w:r>
        <w:t xml:space="preserve">Внедрен и адаптирован вещевой отсек,  в который можно положить ключи, портмоне, бокс для визитных карточек т.д., снять с подлокотника и с помощью специального фиксирующего механизма закрепить на поясе и носить с собой. После возврата в автомобиль – легким движением отстегнуть и поместить </w:t>
      </w:r>
      <w:r w:rsidR="00FC6BB3">
        <w:t>ящик</w:t>
      </w:r>
      <w:r>
        <w:t xml:space="preserve"> на свое место в подлокотник</w:t>
      </w:r>
    </w:p>
    <w:p w:rsidR="00A92504" w:rsidRDefault="00A92504" w:rsidP="00A92504">
      <w:pPr>
        <w:pStyle w:val="a3"/>
        <w:numPr>
          <w:ilvl w:val="0"/>
          <w:numId w:val="16"/>
        </w:numPr>
      </w:pPr>
      <w:r>
        <w:t>в подарок от производителя – жетон для тележек супермаркетов. Если жетон не подходит к тележке Вашего любимого магазина – не беда, подлокотник снабжен еще двумя дополнительными отсеками для удобного хранения с жесткой фиксацией жетонов либо монет различного номинала</w:t>
      </w:r>
    </w:p>
    <w:p w:rsidR="00A92504" w:rsidRDefault="00A92504" w:rsidP="00A92504">
      <w:pPr>
        <w:pStyle w:val="a3"/>
        <w:numPr>
          <w:ilvl w:val="0"/>
          <w:numId w:val="16"/>
        </w:numPr>
      </w:pPr>
      <w:r>
        <w:t>сохранена функция сдвижной верхней крышки для максимальной адаптации под структуру телосложения хозяина</w:t>
      </w:r>
    </w:p>
    <w:p w:rsidR="00A92504" w:rsidRDefault="00A92504" w:rsidP="00A92504">
      <w:pPr>
        <w:pStyle w:val="a3"/>
        <w:numPr>
          <w:ilvl w:val="0"/>
          <w:numId w:val="16"/>
        </w:numPr>
      </w:pPr>
      <w:r>
        <w:t>сохранена функция вертикального подъема бокса подлокотника между водительским и пассажирским сидениями</w:t>
      </w:r>
    </w:p>
    <w:p w:rsidR="00A92504" w:rsidRDefault="00A92504" w:rsidP="00A92504">
      <w:pPr>
        <w:pStyle w:val="a3"/>
        <w:numPr>
          <w:ilvl w:val="0"/>
          <w:numId w:val="16"/>
        </w:numPr>
      </w:pPr>
      <w:r>
        <w:t xml:space="preserve">немного уменьшен по объему, но сохранен отделанный </w:t>
      </w:r>
      <w:proofErr w:type="spellStart"/>
      <w:r>
        <w:t>флоком</w:t>
      </w:r>
      <w:proofErr w:type="spellEnd"/>
      <w:r>
        <w:t xml:space="preserve"> вещевой отсек подлокотника</w:t>
      </w:r>
    </w:p>
    <w:p w:rsidR="00A92504" w:rsidRDefault="00A92504" w:rsidP="00A92504">
      <w:pPr>
        <w:pStyle w:val="a3"/>
        <w:numPr>
          <w:ilvl w:val="0"/>
          <w:numId w:val="16"/>
        </w:numPr>
      </w:pPr>
      <w:proofErr w:type="gramStart"/>
      <w:r>
        <w:t>доступен</w:t>
      </w:r>
      <w:proofErr w:type="gramEnd"/>
      <w:r>
        <w:t xml:space="preserve"> как в полностью черном цвете, так и с металлически-серыми вставками по контуру подлокотника</w:t>
      </w:r>
      <w:r w:rsidR="00743E0C" w:rsidRPr="00743E0C">
        <w:t xml:space="preserve"> (серия </w:t>
      </w:r>
      <w:r w:rsidR="00743E0C">
        <w:rPr>
          <w:lang w:val="en-US"/>
        </w:rPr>
        <w:t>SPORT</w:t>
      </w:r>
      <w:r w:rsidR="00743E0C" w:rsidRPr="00743E0C">
        <w:t>)</w:t>
      </w:r>
    </w:p>
    <w:p w:rsidR="009F7C54" w:rsidRPr="00B726DE" w:rsidRDefault="00A92504" w:rsidP="00A92504">
      <w:pPr>
        <w:pStyle w:val="a3"/>
        <w:numPr>
          <w:ilvl w:val="0"/>
          <w:numId w:val="16"/>
        </w:numPr>
      </w:pPr>
      <w:r>
        <w:t>ассортимент производства первого квартала 2013 года охватывает 50 (пятьдесят) моделей автомобилей.</w:t>
      </w:r>
    </w:p>
    <w:p w:rsidR="00B726DE" w:rsidRDefault="00B726DE" w:rsidP="00B726DE">
      <w:pPr>
        <w:jc w:val="center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 w:rsidRPr="00B726DE">
        <w:rPr>
          <w:b/>
          <w:sz w:val="24"/>
          <w:lang w:val="en-US"/>
        </w:rPr>
        <w:t>Armster</w:t>
      </w:r>
      <w:proofErr w:type="spellEnd"/>
      <w:r w:rsidRPr="00B726DE">
        <w:rPr>
          <w:b/>
          <w:sz w:val="24"/>
        </w:rPr>
        <w:t xml:space="preserve"> 2 – высший класс комфорта</w:t>
      </w:r>
      <w:r>
        <w:rPr>
          <w:b/>
          <w:sz w:val="24"/>
        </w:rPr>
        <w:t>! –</w:t>
      </w:r>
    </w:p>
    <w:p w:rsidR="00437ADD" w:rsidRDefault="00B726DE" w:rsidP="00B726DE">
      <w:r>
        <w:t xml:space="preserve">Производитель не стоит на месте и на четвертый квартал текущего, 2013-го года запланирован запуск бюджетной версии высококачественного аксессуара </w:t>
      </w:r>
      <w:proofErr w:type="spellStart"/>
      <w:r>
        <w:rPr>
          <w:lang w:val="en-US"/>
        </w:rPr>
        <w:t>Armster</w:t>
      </w:r>
      <w:proofErr w:type="spellEnd"/>
      <w:r w:rsidRPr="00B726DE">
        <w:t xml:space="preserve"> </w:t>
      </w:r>
      <w:r>
        <w:rPr>
          <w:lang w:val="en-US"/>
        </w:rPr>
        <w:t>Light</w:t>
      </w:r>
      <w:r>
        <w:t xml:space="preserve">. </w:t>
      </w:r>
      <w:r w:rsidR="000B66E6">
        <w:t xml:space="preserve">Надеюсь, что к концу года мы представим новинку в Украине, а сейчас я предлагаю подытожить информацию и отвечу </w:t>
      </w:r>
      <w:r w:rsidR="000B66E6">
        <w:lastRenderedPageBreak/>
        <w:t xml:space="preserve">на все интересующие Вас вопросы. Мы сегодня познакомились с Венгерским производителем автомобильных аксессуаров </w:t>
      </w:r>
      <w:proofErr w:type="spellStart"/>
      <w:r w:rsidR="000B66E6">
        <w:rPr>
          <w:lang w:val="en-US"/>
        </w:rPr>
        <w:t>Rati</w:t>
      </w:r>
      <w:proofErr w:type="spellEnd"/>
      <w:r w:rsidR="000B66E6">
        <w:t xml:space="preserve">, Вашему вниманию был представлен подлокотник </w:t>
      </w:r>
      <w:r w:rsidR="000B66E6">
        <w:rPr>
          <w:lang w:val="en-US"/>
        </w:rPr>
        <w:t>ARMSTER</w:t>
      </w:r>
      <w:r w:rsidR="000B66E6" w:rsidRPr="000B66E6">
        <w:t xml:space="preserve"> </w:t>
      </w:r>
      <w:r w:rsidR="000B66E6">
        <w:t xml:space="preserve">первого семейства, также презентована новинка 2013 года – автомобильный подлокотник </w:t>
      </w:r>
      <w:r w:rsidR="000B66E6">
        <w:rPr>
          <w:lang w:val="en-US"/>
        </w:rPr>
        <w:t>ARMSTER</w:t>
      </w:r>
      <w:r w:rsidR="000B66E6" w:rsidRPr="000B66E6">
        <w:t xml:space="preserve"> 2</w:t>
      </w:r>
      <w:r w:rsidR="000B66E6">
        <w:t xml:space="preserve">. Сейчас, как было сказано ранее, я отвечу на все интересующие вопросы. Если у кого-нибудь из Вас возникло желание более подробно пообщаться – милости прошу к нашему </w:t>
      </w:r>
      <w:proofErr w:type="gramStart"/>
      <w:r w:rsidR="000B66E6">
        <w:t>стенду</w:t>
      </w:r>
      <w:proofErr w:type="gramEnd"/>
      <w:r w:rsidR="000B66E6">
        <w:t xml:space="preserve"> расположенному в павильоне № или после окончания </w:t>
      </w:r>
      <w:r w:rsidR="000B66E6">
        <w:rPr>
          <w:lang w:val="en-US"/>
        </w:rPr>
        <w:t>SIA</w:t>
      </w:r>
      <w:r w:rsidR="000B66E6" w:rsidRPr="000B66E6">
        <w:t>-2013</w:t>
      </w:r>
      <w:r w:rsidR="000B66E6">
        <w:t xml:space="preserve"> к нам в офис расположенный на </w:t>
      </w:r>
      <w:r w:rsidR="00437ADD">
        <w:t>проспекте науки 54-Б номер</w:t>
      </w:r>
      <w:r w:rsidR="000B66E6">
        <w:t xml:space="preserve"> 11. </w:t>
      </w:r>
    </w:p>
    <w:sectPr w:rsidR="0043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99"/>
    <w:multiLevelType w:val="hybridMultilevel"/>
    <w:tmpl w:val="84E82D5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0B934371"/>
    <w:multiLevelType w:val="hybridMultilevel"/>
    <w:tmpl w:val="FF2A8C66"/>
    <w:lvl w:ilvl="0" w:tplc="E1C85A7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1907F7"/>
    <w:multiLevelType w:val="hybridMultilevel"/>
    <w:tmpl w:val="8746FA24"/>
    <w:lvl w:ilvl="0" w:tplc="E1C85A7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6AE443F"/>
    <w:multiLevelType w:val="hybridMultilevel"/>
    <w:tmpl w:val="D958AD4A"/>
    <w:lvl w:ilvl="0" w:tplc="E1C85A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420"/>
    <w:multiLevelType w:val="hybridMultilevel"/>
    <w:tmpl w:val="9EA82160"/>
    <w:lvl w:ilvl="0" w:tplc="E1C85A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192D"/>
    <w:multiLevelType w:val="hybridMultilevel"/>
    <w:tmpl w:val="1FBAA2C8"/>
    <w:lvl w:ilvl="0" w:tplc="E1C85A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527C"/>
    <w:multiLevelType w:val="hybridMultilevel"/>
    <w:tmpl w:val="623E4858"/>
    <w:lvl w:ilvl="0" w:tplc="E1C85A7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297556B"/>
    <w:multiLevelType w:val="hybridMultilevel"/>
    <w:tmpl w:val="507AE826"/>
    <w:lvl w:ilvl="0" w:tplc="E1C85A7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BB580B"/>
    <w:multiLevelType w:val="hybridMultilevel"/>
    <w:tmpl w:val="BBB0D844"/>
    <w:lvl w:ilvl="0" w:tplc="E1C85A7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881445"/>
    <w:multiLevelType w:val="hybridMultilevel"/>
    <w:tmpl w:val="AE2A1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7930DB"/>
    <w:multiLevelType w:val="hybridMultilevel"/>
    <w:tmpl w:val="9EF83E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92A90"/>
    <w:multiLevelType w:val="hybridMultilevel"/>
    <w:tmpl w:val="14103192"/>
    <w:lvl w:ilvl="0" w:tplc="E1C85A76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6AEC3108"/>
    <w:multiLevelType w:val="hybridMultilevel"/>
    <w:tmpl w:val="6024BF92"/>
    <w:lvl w:ilvl="0" w:tplc="E1C85A7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C1A14"/>
    <w:multiLevelType w:val="hybridMultilevel"/>
    <w:tmpl w:val="71C2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64B36"/>
    <w:multiLevelType w:val="hybridMultilevel"/>
    <w:tmpl w:val="3E0CBDFE"/>
    <w:lvl w:ilvl="0" w:tplc="E1C85A7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7B553E87"/>
    <w:multiLevelType w:val="hybridMultilevel"/>
    <w:tmpl w:val="DB70095A"/>
    <w:lvl w:ilvl="0" w:tplc="E1C85A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F0"/>
    <w:rsid w:val="00012D89"/>
    <w:rsid w:val="000148C7"/>
    <w:rsid w:val="00026524"/>
    <w:rsid w:val="000779C3"/>
    <w:rsid w:val="000B66E6"/>
    <w:rsid w:val="001A1E2D"/>
    <w:rsid w:val="002377FB"/>
    <w:rsid w:val="002D1351"/>
    <w:rsid w:val="003751E2"/>
    <w:rsid w:val="003A0FF2"/>
    <w:rsid w:val="003A6AFD"/>
    <w:rsid w:val="00437ADD"/>
    <w:rsid w:val="004F25DF"/>
    <w:rsid w:val="005906DC"/>
    <w:rsid w:val="005C6729"/>
    <w:rsid w:val="005D4F6E"/>
    <w:rsid w:val="00626A5F"/>
    <w:rsid w:val="00627D15"/>
    <w:rsid w:val="0068656F"/>
    <w:rsid w:val="006B5A78"/>
    <w:rsid w:val="006E07AF"/>
    <w:rsid w:val="00720F32"/>
    <w:rsid w:val="00743E0C"/>
    <w:rsid w:val="007C1F3B"/>
    <w:rsid w:val="007F2A81"/>
    <w:rsid w:val="00820A52"/>
    <w:rsid w:val="009A4E83"/>
    <w:rsid w:val="009F7C54"/>
    <w:rsid w:val="00A14153"/>
    <w:rsid w:val="00A808EF"/>
    <w:rsid w:val="00A92504"/>
    <w:rsid w:val="00B726DE"/>
    <w:rsid w:val="00BD61EA"/>
    <w:rsid w:val="00BD79F0"/>
    <w:rsid w:val="00C12FA2"/>
    <w:rsid w:val="00D23EF4"/>
    <w:rsid w:val="00DC1662"/>
    <w:rsid w:val="00E030A2"/>
    <w:rsid w:val="00E33CFB"/>
    <w:rsid w:val="00EA78AA"/>
    <w:rsid w:val="00F06B4E"/>
    <w:rsid w:val="00F34FED"/>
    <w:rsid w:val="00F73116"/>
    <w:rsid w:val="00FC6BB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Ninko</dc:creator>
  <cp:lastModifiedBy>Ninko</cp:lastModifiedBy>
  <cp:revision>10</cp:revision>
  <cp:lastPrinted>2013-05-27T08:36:00Z</cp:lastPrinted>
  <dcterms:created xsi:type="dcterms:W3CDTF">2013-05-27T07:09:00Z</dcterms:created>
  <dcterms:modified xsi:type="dcterms:W3CDTF">2013-05-27T09:04:00Z</dcterms:modified>
</cp:coreProperties>
</file>